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70" w:rsidRDefault="00BD1570" w:rsidP="002B770E">
      <w:pPr>
        <w:rPr>
          <w:b/>
        </w:rPr>
      </w:pPr>
      <w:bookmarkStart w:id="0" w:name="_MailOriginal"/>
    </w:p>
    <w:p w:rsidR="00BD1570" w:rsidRDefault="00BD1570" w:rsidP="002B770E">
      <w:pPr>
        <w:rPr>
          <w:b/>
        </w:rPr>
      </w:pPr>
      <w:r>
        <w:rPr>
          <w:b/>
        </w:rPr>
        <w:t>SAVE THE DATE</w:t>
      </w:r>
    </w:p>
    <w:p w:rsidR="002B770E" w:rsidRPr="002B770E" w:rsidRDefault="002B770E" w:rsidP="002B770E">
      <w:pPr>
        <w:rPr>
          <w:b/>
        </w:rPr>
      </w:pPr>
      <w:r>
        <w:rPr>
          <w:b/>
        </w:rPr>
        <w:t xml:space="preserve">HOW TO USE DATA MOST EFFECTIVELY </w:t>
      </w:r>
    </w:p>
    <w:p w:rsidR="002B770E" w:rsidRPr="002B770E" w:rsidRDefault="002B770E" w:rsidP="002B770E">
      <w:pPr>
        <w:pStyle w:val="NormalWeb"/>
      </w:pPr>
      <w:r w:rsidRPr="002B770E">
        <w:rPr>
          <w:b/>
          <w:bCs/>
        </w:rPr>
        <w:t>When:  </w:t>
      </w:r>
      <w:r>
        <w:rPr>
          <w:b/>
          <w:bCs/>
        </w:rPr>
        <w:t>Monday, May 21</w:t>
      </w:r>
      <w:r w:rsidRPr="002B770E">
        <w:rPr>
          <w:b/>
          <w:bCs/>
          <w:vertAlign w:val="superscript"/>
        </w:rPr>
        <w:t>st</w:t>
      </w:r>
      <w:r w:rsidR="00BD1570">
        <w:rPr>
          <w:b/>
          <w:bCs/>
        </w:rPr>
        <w:t>,</w:t>
      </w:r>
      <w:r w:rsidRPr="002B770E">
        <w:rPr>
          <w:b/>
          <w:bCs/>
        </w:rPr>
        <w:t xml:space="preserve"> 2018; </w:t>
      </w:r>
      <w:r w:rsidR="00BD1570">
        <w:rPr>
          <w:b/>
          <w:bCs/>
        </w:rPr>
        <w:t>2</w:t>
      </w:r>
      <w:r w:rsidRPr="002B770E">
        <w:rPr>
          <w:b/>
          <w:bCs/>
        </w:rPr>
        <w:t xml:space="preserve">:00 - </w:t>
      </w:r>
      <w:r w:rsidR="00BD1570">
        <w:rPr>
          <w:b/>
          <w:bCs/>
        </w:rPr>
        <w:t>3</w:t>
      </w:r>
      <w:r w:rsidRPr="002B770E">
        <w:rPr>
          <w:b/>
          <w:bCs/>
        </w:rPr>
        <w:t>:00 p.m. Eastern Time</w:t>
      </w:r>
    </w:p>
    <w:p w:rsidR="002B770E" w:rsidRPr="002B770E" w:rsidRDefault="002B770E" w:rsidP="002B770E"/>
    <w:p w:rsidR="002B770E" w:rsidRPr="00B93AF8" w:rsidRDefault="002B770E" w:rsidP="002B770E">
      <w:bookmarkStart w:id="1" w:name="_GoBack"/>
      <w:bookmarkEnd w:id="0"/>
      <w:r w:rsidRPr="00BD1570">
        <w:rPr>
          <w:b/>
        </w:rPr>
        <w:t>The three longitudinal data collection grantees (the State of the States in Developmental Disabilities project, the Residential Information Systems Project and the Access to Integrated Employment project) have graciously agreed to present a webinar on the most recent data and where to find the data for your state.</w:t>
      </w:r>
      <w:bookmarkEnd w:id="1"/>
      <w:r>
        <w:t xml:space="preserve"> This webinar comes at a very appropriate time as you begin planning for your Five-Year Plans, Comprehensive Review and Analysis and the State Goals and Priorities. Please join us on May 21</w:t>
      </w:r>
      <w:r w:rsidRPr="008069BD">
        <w:rPr>
          <w:vertAlign w:val="superscript"/>
        </w:rPr>
        <w:t>st</w:t>
      </w:r>
      <w:r>
        <w:t xml:space="preserve"> at 2:00-3:00 (</w:t>
      </w:r>
      <w:proofErr w:type="gramStart"/>
      <w:r>
        <w:t>edt</w:t>
      </w:r>
      <w:proofErr w:type="gramEnd"/>
      <w:r>
        <w:t xml:space="preserve">) for this informative webinar as the data grantee present their data and answer your questions. More details about the webinar will be coming soon and it will be recorder for later use and reference. </w:t>
      </w:r>
    </w:p>
    <w:p w:rsidR="00777CB0" w:rsidRPr="002B770E" w:rsidRDefault="00777CB0"/>
    <w:sectPr w:rsidR="00777CB0" w:rsidRPr="002B7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0E"/>
    <w:rsid w:val="002B770E"/>
    <w:rsid w:val="00777CB0"/>
    <w:rsid w:val="00BD1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02E8"/>
  <w15:chartTrackingRefBased/>
  <w15:docId w15:val="{5C69342F-5514-4E76-8304-6B6FC7B0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70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770E"/>
    <w:rPr>
      <w:color w:val="0000FF"/>
      <w:u w:val="single"/>
    </w:rPr>
  </w:style>
  <w:style w:type="paragraph" w:styleId="NormalWeb">
    <w:name w:val="Normal (Web)"/>
    <w:basedOn w:val="Normal"/>
    <w:uiPriority w:val="99"/>
    <w:semiHidden/>
    <w:unhideWhenUsed/>
    <w:rsid w:val="002B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13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Cargill-Willis, Katherine (ACL)</dc:creator>
  <cp:keywords/>
  <dc:description/>
  <cp:lastModifiedBy>Cargill-Willis, Katherine (ACL)</cp:lastModifiedBy>
  <cp:revision>1</cp:revision>
  <dcterms:created xsi:type="dcterms:W3CDTF">2018-05-10T19:26:00Z</dcterms:created>
  <dcterms:modified xsi:type="dcterms:W3CDTF">2018-05-10T19:40:00Z</dcterms:modified>
</cp:coreProperties>
</file>